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620FE" w14:textId="31926D12" w:rsidR="001D0069" w:rsidRDefault="001D0069" w:rsidP="001D0069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Задания для детей </w:t>
      </w:r>
      <w:r>
        <w:rPr>
          <w:b/>
          <w:i/>
          <w:iCs/>
          <w:sz w:val="28"/>
          <w:szCs w:val="28"/>
        </w:rPr>
        <w:t>подготовительн</w:t>
      </w:r>
      <w:r>
        <w:rPr>
          <w:b/>
          <w:i/>
          <w:iCs/>
          <w:sz w:val="28"/>
          <w:szCs w:val="28"/>
        </w:rPr>
        <w:t>ой группы с 20.04.2020-26.04.2020г.</w:t>
      </w:r>
    </w:p>
    <w:p w14:paraId="5FFC60C0" w14:textId="77777777" w:rsidR="001D0069" w:rsidRDefault="001D0069" w:rsidP="001D0069">
      <w:pPr>
        <w:rPr>
          <w:b/>
          <w:i/>
          <w:iCs/>
          <w:sz w:val="28"/>
          <w:szCs w:val="28"/>
        </w:rPr>
      </w:pPr>
    </w:p>
    <w:p w14:paraId="70189398" w14:textId="77777777" w:rsidR="001D0069" w:rsidRDefault="001D0069" w:rsidP="001D0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1.Артикуляционная гимнастика для каждого своя, выданная ранее.</w:t>
      </w:r>
    </w:p>
    <w:p w14:paraId="79E312FE" w14:textId="77777777" w:rsidR="001D0069" w:rsidRDefault="001D0069" w:rsidP="001D0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Можете делать артикуляционные упражнения вместе со мной, новое видео занимательной гимнастики размещено в родительской группе в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.</w:t>
      </w:r>
    </w:p>
    <w:p w14:paraId="175CA651" w14:textId="77777777" w:rsidR="001D0069" w:rsidRDefault="001D0069" w:rsidP="001D0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2.Упражнения для развития правильного речевого выдоха: «Воздушные шары».</w:t>
      </w:r>
    </w:p>
    <w:p w14:paraId="586537A2" w14:textId="77777777" w:rsidR="001D0069" w:rsidRDefault="001D0069" w:rsidP="001D0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Надувать воздушный шар, не допуская головокружения у ребёнка. Проверьте, чтобы воздушные шары не были тугими, легко надувались.</w:t>
      </w:r>
    </w:p>
    <w:p w14:paraId="152E0C1D" w14:textId="77777777" w:rsidR="001D0069" w:rsidRDefault="001D0069" w:rsidP="001D0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3.Речевой материал повторять от предыдущих заданий, для уточнения можете написать мне в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, или позвонить по мобильному телефону:</w:t>
      </w:r>
    </w:p>
    <w:p w14:paraId="3E142342" w14:textId="596F12B8" w:rsidR="001D0069" w:rsidRDefault="001D0069" w:rsidP="001D00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8-920-655-25-04</w:t>
      </w:r>
    </w:p>
    <w:p w14:paraId="259979EA" w14:textId="77777777" w:rsidR="001D0069" w:rsidRDefault="001D0069" w:rsidP="001D0069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Пальчиковая гимнастика «Каша».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27"/>
        <w:gridCol w:w="6318"/>
      </w:tblGrid>
      <w:tr w:rsidR="001D0069" w14:paraId="08C5FE70" w14:textId="77777777" w:rsidTr="001D0069"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BE6BECF" w14:textId="77777777" w:rsidR="001D0069" w:rsidRDefault="001D0069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в поле росла,</w:t>
            </w:r>
          </w:p>
          <w:p w14:paraId="2E32B28A" w14:textId="77777777" w:rsidR="001D0069" w:rsidRDefault="001D0069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нам в тарелку пришла.</w:t>
            </w:r>
          </w:p>
          <w:p w14:paraId="69F81978" w14:textId="77777777" w:rsidR="001D0069" w:rsidRDefault="001D0069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друзей угостим,</w:t>
            </w:r>
          </w:p>
          <w:p w14:paraId="6DF5F96A" w14:textId="77777777" w:rsidR="001D0069" w:rsidRDefault="001D0069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тарелке дадим:</w:t>
            </w:r>
          </w:p>
          <w:p w14:paraId="106E5C22" w14:textId="77777777" w:rsidR="001D0069" w:rsidRDefault="001D0069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Птичке-невеличке,</w:t>
            </w:r>
          </w:p>
          <w:p w14:paraId="74D14B4E" w14:textId="77777777" w:rsidR="001D0069" w:rsidRDefault="001D0069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Зайцу и лисичке,</w:t>
            </w:r>
          </w:p>
          <w:p w14:paraId="1C42F011" w14:textId="77777777" w:rsidR="001D0069" w:rsidRDefault="001D0069">
            <w:pPr>
              <w:pStyle w:val="a4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Кошке и матрешке </w:t>
            </w:r>
          </w:p>
          <w:p w14:paraId="4F00720C" w14:textId="77777777" w:rsidR="001D0069" w:rsidRDefault="001D0069">
            <w:pPr>
              <w:pStyle w:val="a4"/>
              <w:spacing w:line="25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 дадим по ложке.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242733" w14:textId="77777777" w:rsidR="001D0069" w:rsidRDefault="001D0069">
            <w:pPr>
              <w:spacing w:line="25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Подняли руки, шевелят пальцами.</w:t>
            </w:r>
          </w:p>
          <w:p w14:paraId="0900BE80" w14:textId="77777777" w:rsidR="001D0069" w:rsidRDefault="001D0069">
            <w:pPr>
              <w:spacing w:line="25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«Идут» пальцами по столу.</w:t>
            </w:r>
          </w:p>
          <w:p w14:paraId="7C98E859" w14:textId="77777777" w:rsidR="001D0069" w:rsidRDefault="001D0069">
            <w:pPr>
              <w:spacing w:line="25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14:paraId="111692D9" w14:textId="77777777" w:rsidR="001D0069" w:rsidRDefault="001D0069">
            <w:pPr>
              <w:spacing w:line="25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В правой руке мешают указательным пальцем </w:t>
            </w:r>
          </w:p>
          <w:p w14:paraId="2A0C53B1" w14:textId="77777777" w:rsidR="001D0069" w:rsidRDefault="001D0069">
            <w:pPr>
              <w:spacing w:line="25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 xml:space="preserve">левой руки.       </w:t>
            </w:r>
          </w:p>
          <w:p w14:paraId="35F3845E" w14:textId="77777777" w:rsidR="001D0069" w:rsidRDefault="001D0069">
            <w:pPr>
              <w:spacing w:line="25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Загибают по одному пальцу на обеих руках.</w:t>
            </w:r>
          </w:p>
          <w:p w14:paraId="5A29E689" w14:textId="77777777" w:rsidR="001D0069" w:rsidRDefault="001D0069">
            <w:pPr>
              <w:spacing w:line="25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14:paraId="147DEE30" w14:textId="77777777" w:rsidR="001D0069" w:rsidRDefault="001D0069">
            <w:pPr>
              <w:spacing w:line="25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</w:p>
          <w:p w14:paraId="3E2767CD" w14:textId="77777777" w:rsidR="001D0069" w:rsidRDefault="001D0069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Сжимают - разжимают кулачки.</w:t>
            </w:r>
          </w:p>
        </w:tc>
      </w:tr>
    </w:tbl>
    <w:p w14:paraId="2EBED5CC" w14:textId="77777777" w:rsidR="001D0069" w:rsidRDefault="001D0069" w:rsidP="001D00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3.Тема «Откуда хлеб пришёл?». Побеседуйте с ребёнком о том, как растят хлеб. Расскажите, что люди пашут землю, боронят, сеют зерно, убирают урожай, </w:t>
      </w:r>
    </w:p>
    <w:p w14:paraId="6A1CB50B" w14:textId="77777777" w:rsidR="001D0069" w:rsidRDefault="001D0069" w:rsidP="001D00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везут зерно на элеватор, хранят его там, потом мелют зерно на мельнице, </w:t>
      </w:r>
    </w:p>
    <w:p w14:paraId="6A5A6134" w14:textId="77777777" w:rsidR="001D0069" w:rsidRDefault="001D0069" w:rsidP="001D00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делают из муки тесто, пекут хлеб. </w:t>
      </w:r>
    </w:p>
    <w:p w14:paraId="284FEB8C" w14:textId="77777777" w:rsidR="001D0069" w:rsidRDefault="001D0069" w:rsidP="001D00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воспользоваться интернет-ресурсом, самостоятельно выбрав видео и мультфильм по теме недели. А можете использовать то, что подобрала вам я. Ссылки указаны ниже. Эти видео и мультфильм будут выложены и в родительской группе в </w:t>
      </w:r>
      <w:r>
        <w:rPr>
          <w:rFonts w:ascii="Times New Roman" w:hAnsi="Times New Roman"/>
          <w:bCs/>
          <w:sz w:val="28"/>
          <w:szCs w:val="28"/>
          <w:lang w:val="en-US"/>
        </w:rPr>
        <w:t>Viber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D0C23AB" w14:textId="77777777" w:rsidR="001D0069" w:rsidRDefault="001D0069" w:rsidP="001D00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Развивающий мультфильм для детей</w:t>
      </w:r>
      <w:r>
        <w:rPr>
          <w:rFonts w:ascii="Arial" w:hAnsi="Arial" w:cs="Arial"/>
          <w:color w:val="DDDDDD"/>
          <w:sz w:val="20"/>
          <w:szCs w:val="20"/>
          <w:bdr w:val="none" w:sz="0" w:space="0" w:color="auto" w:frame="1"/>
        </w:rPr>
        <w:t> </w:t>
      </w:r>
      <w:r>
        <w:rPr>
          <w:color w:val="000000"/>
          <w:kern w:val="36"/>
          <w:sz w:val="28"/>
          <w:szCs w:val="28"/>
        </w:rPr>
        <w:t>«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Откуда берется хлеб?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</w:rPr>
        <w:t>Раскрашки-анимашки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</w:rPr>
        <w:t>. Мультфильм про трактор и комбайн. Наше всё!</w:t>
      </w:r>
      <w:r>
        <w:rPr>
          <w:color w:val="000000"/>
          <w:kern w:val="36"/>
          <w:sz w:val="28"/>
          <w:szCs w:val="28"/>
        </w:rPr>
        <w:t>»</w:t>
      </w:r>
    </w:p>
    <w:p w14:paraId="75C1075F" w14:textId="77777777" w:rsidR="001D0069" w:rsidRDefault="001D0069" w:rsidP="001D0069">
      <w:pPr>
        <w:pStyle w:val="a4"/>
        <w:rPr>
          <w:rFonts w:ascii="Times New Roman" w:hAnsi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https://www.youtube.com/watch?v=wSXzdLXBK7I</w:t>
        </w:r>
      </w:hyperlink>
    </w:p>
    <w:p w14:paraId="0944C6D2" w14:textId="77777777" w:rsidR="001D0069" w:rsidRDefault="001D0069" w:rsidP="001D00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Развивающий мультфильм для детей «Как делают хлеб. Машинки: комбайн и грузовик. Сбор урожая.»: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https://youtu.be/_8LkooF0GW0</w:t>
        </w:r>
        <w:r>
          <w:rPr>
            <w:rStyle w:val="a3"/>
            <w:rFonts w:ascii="Arial" w:hAnsi="Arial" w:cs="Arial"/>
            <w:sz w:val="20"/>
            <w:szCs w:val="20"/>
            <w:bdr w:val="none" w:sz="0" w:space="0" w:color="auto" w:frame="1"/>
          </w:rPr>
          <w:t>:03</w:t>
        </w:r>
      </w:hyperlink>
    </w:p>
    <w:p w14:paraId="2E8C0AC8" w14:textId="77777777" w:rsidR="001D0069" w:rsidRDefault="001D0069" w:rsidP="001D00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Познавательное видео для детей «Как делают хлеб. Что такое мука? Мука для выпечки. Продукты питания.»: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https://youtu.be/9puMMeL1rnw</w:t>
        </w:r>
      </w:hyperlink>
    </w:p>
    <w:p w14:paraId="4D865FBD" w14:textId="77777777" w:rsidR="001D0069" w:rsidRDefault="001D0069" w:rsidP="001D006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4.После беседы по теме и просмотра видео, помогите вашему ребёнку составить рассказ по теме «Откуда хлеб пришёл». Отразите основные моменты. Не перегружайте рассказ подробностями. </w:t>
      </w:r>
    </w:p>
    <w:p w14:paraId="735B202A" w14:textId="77777777" w:rsidR="001D0069" w:rsidRPr="001D0069" w:rsidRDefault="001D0069" w:rsidP="001D0069">
      <w:pPr>
        <w:rPr>
          <w:rFonts w:eastAsia="Calibri"/>
          <w:sz w:val="28"/>
          <w:szCs w:val="28"/>
          <w:lang w:eastAsia="en-US"/>
        </w:rPr>
      </w:pPr>
      <w:r w:rsidRPr="001D0069">
        <w:rPr>
          <w:rFonts w:eastAsia="Calibri"/>
          <w:sz w:val="28"/>
          <w:szCs w:val="28"/>
          <w:lang w:eastAsia="en-US"/>
        </w:rPr>
        <w:t>5.Предложите ребёнку нарисовать картинку, отражающую тему недели.</w:t>
      </w:r>
    </w:p>
    <w:p w14:paraId="09EDE53F" w14:textId="77777777" w:rsidR="001D0069" w:rsidRPr="001D0069" w:rsidRDefault="001D0069" w:rsidP="001D0069">
      <w:pPr>
        <w:rPr>
          <w:rFonts w:eastAsia="Calibri"/>
          <w:sz w:val="28"/>
          <w:szCs w:val="28"/>
          <w:lang w:eastAsia="en-US"/>
        </w:rPr>
      </w:pPr>
    </w:p>
    <w:p w14:paraId="049A54C1" w14:textId="704B0413" w:rsidR="002E6227" w:rsidRPr="001D0069" w:rsidRDefault="001D0069">
      <w:pPr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1D006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                                                               Всем здоровья! Марина Васильевна.</w:t>
      </w:r>
    </w:p>
    <w:sectPr w:rsidR="002E6227" w:rsidRPr="001D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20"/>
    <w:rsid w:val="001D0069"/>
    <w:rsid w:val="002E6227"/>
    <w:rsid w:val="00B1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C1A2"/>
  <w15:chartTrackingRefBased/>
  <w15:docId w15:val="{846A2BCD-3987-4EF7-ACAF-FCF52FA1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0069"/>
    <w:rPr>
      <w:color w:val="0563C1"/>
      <w:u w:val="single"/>
    </w:rPr>
  </w:style>
  <w:style w:type="paragraph" w:styleId="a4">
    <w:name w:val="No Spacing"/>
    <w:qFormat/>
    <w:rsid w:val="001D00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puMMeL1rnw" TargetMode="External"/><Relationship Id="rId5" Type="http://schemas.openxmlformats.org/officeDocument/2006/relationships/hyperlink" Target="https://youtu.be/_8LkooF0GW0:03" TargetMode="External"/><Relationship Id="rId4" Type="http://schemas.openxmlformats.org/officeDocument/2006/relationships/hyperlink" Target="https://www.youtube.com/watch?v=wSXzdLXBK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Елена Тищенко</cp:lastModifiedBy>
  <cp:revision>2</cp:revision>
  <dcterms:created xsi:type="dcterms:W3CDTF">2020-04-20T14:24:00Z</dcterms:created>
  <dcterms:modified xsi:type="dcterms:W3CDTF">2020-04-20T14:31:00Z</dcterms:modified>
</cp:coreProperties>
</file>